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440"/>
        <w:jc w:val="left"/>
        <w:rPr>
          <w:b/>
          <w:i/>
          <w:smallCaps/>
          <w:color w:val="000000"/>
          <w:sz w:val="73"/>
          <w:szCs w:val="73"/>
          <w:vertAlign w:val="superscript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440"/>
        <w:jc w:val="center"/>
        <w:rPr>
          <w:b/>
          <w:i/>
          <w:smallCaps/>
          <w:color w:val="000000"/>
          <w:sz w:val="73"/>
          <w:szCs w:val="73"/>
          <w:vertAlign w:val="superscript"/>
        </w:rPr>
      </w:pPr>
      <w:r>
        <w:rPr>
          <w:smallCaps/>
          <w:noProof/>
          <w:color w:val="000000"/>
          <w:sz w:val="73"/>
          <w:szCs w:val="73"/>
          <w:vertAlign w:val="superscript"/>
          <w:lang w:val="en-US" w:eastAsia="en-US"/>
        </w:rPr>
        <w:drawing>
          <wp:inline distT="0" distB="0" distL="0" distR="0" wp14:anchorId="499CA39F" wp14:editId="193DE74D">
            <wp:extent cx="774700" cy="2209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440"/>
        <w:jc w:val="center"/>
        <w:rPr>
          <w:b/>
          <w:i/>
          <w:smallCaps/>
          <w:color w:val="000000"/>
          <w:sz w:val="73"/>
          <w:szCs w:val="73"/>
          <w:vertAlign w:val="superscript"/>
        </w:rPr>
      </w:pPr>
      <w:bookmarkStart w:id="0" w:name="_heading=h.gjdgxs" w:colFirst="0" w:colLast="0"/>
      <w:bookmarkEnd w:id="0"/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440"/>
        <w:jc w:val="center"/>
        <w:rPr>
          <w:b/>
          <w:i/>
          <w:smallCaps/>
          <w:color w:val="0000FF"/>
          <w:sz w:val="73"/>
          <w:szCs w:val="73"/>
          <w:vertAlign w:val="superscript"/>
        </w:rPr>
      </w:pPr>
      <w:r>
        <w:rPr>
          <w:b/>
          <w:i/>
          <w:smallCaps/>
          <w:color w:val="0000FF"/>
          <w:sz w:val="73"/>
          <w:szCs w:val="73"/>
          <w:vertAlign w:val="superscript"/>
        </w:rPr>
        <w:t>CURRÍCULUM VITAE</w:t>
      </w: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DIEGO MIGUEL ZAMBIASIO</w:t>
      </w: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Cel: 3794725923</w:t>
      </w: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diegozambiasio@gmail.com</w:t>
      </w: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</w:p>
    <w:p w:rsidR="00EB05EC" w:rsidRDefault="00EB05EC" w:rsidP="00EB05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color w:val="0000FF"/>
          <w:sz w:val="28"/>
          <w:szCs w:val="28"/>
        </w:rPr>
      </w:pP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05EC" w:rsidTr="00EB05EC">
        <w:tc>
          <w:tcPr>
            <w:tcW w:w="8828" w:type="dxa"/>
          </w:tcPr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i/>
                <w:color w:val="000000"/>
                <w:sz w:val="23"/>
                <w:szCs w:val="23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lastRenderedPageBreak/>
              <w:t xml:space="preserve">Experiencias en funciones </w:t>
            </w:r>
            <w:r>
              <w:rPr>
                <w:b/>
                <w:color w:val="0000FF"/>
                <w:sz w:val="24"/>
                <w:szCs w:val="24"/>
              </w:rPr>
              <w:t>Laborales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>08/2019 a la actualidad</w:t>
            </w:r>
          </w:p>
          <w:p w:rsid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>Arca S.A. Empresa dedicada a la Industria de la Construcción Pública y Privada.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EB05EC" w:rsidRDefault="00EB05EC"/>
        </w:tc>
      </w:tr>
      <w:tr w:rsidR="00EB05EC" w:rsidTr="00EB05EC">
        <w:tc>
          <w:tcPr>
            <w:tcW w:w="8828" w:type="dxa"/>
          </w:tcPr>
          <w:p w:rsidR="00607FF2" w:rsidRPr="00607FF2" w:rsidRDefault="00607FF2" w:rsidP="00EB05EC">
            <w:pPr>
              <w:numPr>
                <w:ilvl w:val="0"/>
                <w:numId w:val="1"/>
              </w:numPr>
              <w:spacing w:after="200" w:line="480" w:lineRule="auto"/>
              <w:contextualSpacing/>
              <w:rPr>
                <w:b/>
                <w:color w:val="0000FF"/>
                <w:sz w:val="24"/>
                <w:szCs w:val="24"/>
              </w:rPr>
            </w:pPr>
          </w:p>
          <w:p w:rsidR="00EB05EC" w:rsidRPr="00EB05EC" w:rsidRDefault="00EB05EC" w:rsidP="00EB05EC">
            <w:pPr>
              <w:numPr>
                <w:ilvl w:val="0"/>
                <w:numId w:val="1"/>
              </w:numPr>
              <w:spacing w:after="200" w:line="480" w:lineRule="auto"/>
              <w:contextualSpacing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rFonts w:asciiTheme="minorHAnsi" w:eastAsiaTheme="minorHAnsi" w:hAnsiTheme="minorHAnsi" w:cstheme="minorBidi"/>
                <w:b/>
                <w:color w:val="0000FF"/>
                <w:sz w:val="24"/>
                <w:szCs w:val="24"/>
                <w:lang w:val="es-AR" w:eastAsia="en-US"/>
              </w:rPr>
              <w:t xml:space="preserve">▪ Administrativo/Contable: </w:t>
            </w:r>
            <w:r w:rsidRPr="00EB05EC">
              <w:rPr>
                <w:b/>
                <w:color w:val="0000FF"/>
                <w:sz w:val="24"/>
                <w:szCs w:val="24"/>
              </w:rPr>
              <w:t xml:space="preserve">recepción de órdenes de compra y carga  en sistema tango de facturas, nota de crédito, nota de débito de proveedores, honorarios profesionales, servicios  de administración,  obras y otras  localidades (agua  luz  teléfonos </w:t>
            </w:r>
            <w:proofErr w:type="spellStart"/>
            <w:r w:rsidRPr="00EB05EC">
              <w:rPr>
                <w:b/>
                <w:color w:val="0000FF"/>
                <w:sz w:val="24"/>
                <w:szCs w:val="24"/>
              </w:rPr>
              <w:t>direc</w:t>
            </w:r>
            <w:proofErr w:type="spellEnd"/>
            <w:r w:rsidRPr="00EB05EC">
              <w:rPr>
                <w:b/>
                <w:color w:val="0000FF"/>
                <w:sz w:val="24"/>
                <w:szCs w:val="24"/>
              </w:rPr>
              <w:t xml:space="preserve"> tv servicios de alarma internet eme obra social etc.), seguros de cauciones, incendio, responsabilidad civil, automotor y de accidentes  personales , y  gastos  generales  de administración y de rendiciones de viajes y cajas de otras localidades,   cancelación en sistema de estos últimos .  </w:t>
            </w:r>
          </w:p>
          <w:p w:rsidR="00EB05EC" w:rsidRPr="00EB05EC" w:rsidRDefault="00EB05EC" w:rsidP="00EB05EC">
            <w:pPr>
              <w:numPr>
                <w:ilvl w:val="0"/>
                <w:numId w:val="1"/>
              </w:numPr>
              <w:spacing w:after="200" w:line="480" w:lineRule="auto"/>
              <w:contextualSpacing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>conciliación de cuenta cte. de proveedores y seguros de cauciones de obras varias, solicitud por correo electrónico de facturas y estados de cuenta, generación y actualización diaria de planilla Excel con informe de deuda con proveedores y seguros varios, generación de informes de gastos por obra, para arca y ut ibera v.</w:t>
            </w:r>
          </w:p>
          <w:p w:rsidR="00EB05EC" w:rsidRPr="00EB05EC" w:rsidRDefault="00EB05EC" w:rsidP="00EB05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-12412"/>
                <w:tab w:val="left" w:pos="1440"/>
                <w:tab w:val="right" w:pos="6480"/>
                <w:tab w:val="right" w:pos="-12412"/>
              </w:tabs>
              <w:spacing w:before="60" w:after="60" w:line="480" w:lineRule="auto"/>
              <w:ind w:left="240"/>
              <w:contextualSpacing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 xml:space="preserve">colaboración en generación de declaraciones juradas informativas para su presentación en </w:t>
            </w:r>
            <w:proofErr w:type="spellStart"/>
            <w:r w:rsidRPr="00EB05EC">
              <w:rPr>
                <w:b/>
                <w:color w:val="0000FF"/>
                <w:sz w:val="24"/>
                <w:szCs w:val="24"/>
              </w:rPr>
              <w:t>Afip</w:t>
            </w:r>
            <w:proofErr w:type="spellEnd"/>
            <w:r w:rsidRPr="00EB05EC">
              <w:rPr>
                <w:b/>
                <w:color w:val="0000FF"/>
                <w:sz w:val="24"/>
                <w:szCs w:val="24"/>
              </w:rPr>
              <w:t xml:space="preserve"> IVA </w:t>
            </w:r>
            <w:proofErr w:type="gramStart"/>
            <w:r w:rsidRPr="00EB05EC">
              <w:rPr>
                <w:b/>
                <w:color w:val="0000FF"/>
                <w:sz w:val="24"/>
                <w:szCs w:val="24"/>
              </w:rPr>
              <w:t>compras  y</w:t>
            </w:r>
            <w:proofErr w:type="gramEnd"/>
            <w:r w:rsidRPr="00EB05EC">
              <w:rPr>
                <w:b/>
                <w:color w:val="0000FF"/>
                <w:sz w:val="24"/>
                <w:szCs w:val="24"/>
              </w:rPr>
              <w:t xml:space="preserve">  ventas,  carga  en sistema tango  de asientos  contables  de </w:t>
            </w:r>
            <w:proofErr w:type="spellStart"/>
            <w:r w:rsidRPr="00EB05EC">
              <w:rPr>
                <w:b/>
                <w:color w:val="0000FF"/>
                <w:sz w:val="24"/>
                <w:szCs w:val="24"/>
              </w:rPr>
              <w:t>devengamiento</w:t>
            </w:r>
            <w:proofErr w:type="spellEnd"/>
            <w:r w:rsidRPr="00EB05EC">
              <w:rPr>
                <w:b/>
                <w:color w:val="0000FF"/>
                <w:sz w:val="24"/>
                <w:szCs w:val="24"/>
              </w:rPr>
              <w:t xml:space="preserve"> de sueldo y cargas sociales ,control de saldos de  retenciones de ganancias ingresos brutos  y  931 para la confección de balances de corte y balance anual,  colaboración en informes requeridos por las distintas entidades financiera de arca y ut ibera v ,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proofErr w:type="gramStart"/>
            <w:r w:rsidRPr="00EB05EC">
              <w:rPr>
                <w:b/>
                <w:color w:val="0000FF"/>
                <w:sz w:val="24"/>
                <w:szCs w:val="24"/>
              </w:rPr>
              <w:t>▪  Referencias</w:t>
            </w:r>
            <w:proofErr w:type="gramEnd"/>
            <w:r w:rsidRPr="00EB05EC">
              <w:rPr>
                <w:b/>
                <w:color w:val="0000FF"/>
                <w:sz w:val="24"/>
                <w:szCs w:val="24"/>
              </w:rPr>
              <w:t xml:space="preserve"> Laborales Cr. Sergio Mendoza B. cel. 3624-663014 tel.3794-414388/387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 xml:space="preserve">                                          Cr. Roberto </w:t>
            </w:r>
            <w:proofErr w:type="spellStart"/>
            <w:r w:rsidRPr="00EB05EC">
              <w:rPr>
                <w:b/>
                <w:color w:val="0000FF"/>
                <w:sz w:val="24"/>
                <w:szCs w:val="24"/>
              </w:rPr>
              <w:t>GomezColl</w:t>
            </w:r>
            <w:proofErr w:type="spellEnd"/>
            <w:r w:rsidRPr="00EB05EC">
              <w:rPr>
                <w:b/>
                <w:color w:val="0000FF"/>
                <w:sz w:val="24"/>
                <w:szCs w:val="24"/>
              </w:rPr>
              <w:t xml:space="preserve"> cel. 3794-693727</w:t>
            </w:r>
          </w:p>
          <w:p w:rsidR="00EB05EC" w:rsidRDefault="00EB05EC"/>
        </w:tc>
      </w:tr>
    </w:tbl>
    <w:p w:rsidR="00093320" w:rsidRDefault="00093320"/>
    <w:p w:rsidR="00EB05EC" w:rsidRDefault="00EB05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05EC" w:rsidTr="00EB05EC">
        <w:tc>
          <w:tcPr>
            <w:tcW w:w="8828" w:type="dxa"/>
          </w:tcPr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i/>
                <w:color w:val="000000"/>
                <w:sz w:val="23"/>
                <w:szCs w:val="23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 xml:space="preserve">Experiencias en funciones </w:t>
            </w:r>
            <w:r>
              <w:rPr>
                <w:b/>
                <w:color w:val="0000FF"/>
                <w:sz w:val="24"/>
                <w:szCs w:val="24"/>
              </w:rPr>
              <w:t>Laborales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t>06/2018 a 07/2019</w:t>
            </w: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EB05EC" w:rsidRPr="00EB05EC" w:rsidRDefault="00EB05EC" w:rsidP="00EB0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  <w:lang w:val="en-US"/>
              </w:rPr>
              <w:t xml:space="preserve">KADIMA S.A.: SHOW SPORT. </w:t>
            </w:r>
            <w:r w:rsidRPr="00EB05EC">
              <w:rPr>
                <w:b/>
                <w:color w:val="0000FF"/>
                <w:sz w:val="24"/>
                <w:szCs w:val="24"/>
              </w:rPr>
              <w:t xml:space="preserve">Cadena de locales de venta al por menor de calzados, accesorios e indumentaria deportiva. </w:t>
            </w:r>
          </w:p>
          <w:p w:rsidR="00EB05EC" w:rsidRDefault="00EB05EC"/>
        </w:tc>
      </w:tr>
      <w:tr w:rsidR="00EB05EC" w:rsidTr="00EB05EC">
        <w:tc>
          <w:tcPr>
            <w:tcW w:w="8828" w:type="dxa"/>
          </w:tcPr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52D57" w:rsidRDefault="00852D57" w:rsidP="0041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276" w:lineRule="auto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 xml:space="preserve">▪  Encargado de Depósito: Recepción de mercaderías de los distintos proveedores, apertura, control, carga en stock, control de la distribución y abastecimiento de mercaderías a las distintas sucursales distribuidas en la región NEA Corrientes, Resistencia, Posadas, Formosa, carga de comprobantes en sistemas: Facturas de Proveedores, Remito Interno, Remito de transferencia de Stock “R”, 8 personas a cargo 2 choferes de reparto y 6 operarios, informes diarios a gerencia, de recepción y movimientos </w:t>
            </w:r>
            <w:r>
              <w:rPr>
                <w:b/>
                <w:color w:val="0000FF"/>
                <w:sz w:val="24"/>
                <w:szCs w:val="24"/>
              </w:rPr>
              <w:t xml:space="preserve">y previsión </w:t>
            </w:r>
            <w:r w:rsidRPr="00852D57">
              <w:rPr>
                <w:b/>
                <w:color w:val="0000FF"/>
                <w:sz w:val="24"/>
                <w:szCs w:val="24"/>
              </w:rPr>
              <w:t>de stock.</w:t>
            </w:r>
          </w:p>
          <w:p w:rsidR="00607FF2" w:rsidRDefault="00607FF2" w:rsidP="0041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607FF2" w:rsidRPr="00852D57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52D57" w:rsidRP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52D57" w:rsidRP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Default="00413F1D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Default="00413F1D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Pr="00852D57" w:rsidRDefault="00413F1D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52D57" w:rsidRP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 xml:space="preserve">▪ Referencias Laborales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Cel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379-4603530 Cr. Enrique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Gomez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Sierra</w:t>
            </w:r>
          </w:p>
          <w:p w:rsid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u w:val="single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 xml:space="preserve">  e-mail </w:t>
            </w:r>
            <w:hyperlink r:id="rId9">
              <w:r w:rsidRPr="00852D57">
                <w:rPr>
                  <w:b/>
                  <w:color w:val="0000FF"/>
                  <w:sz w:val="24"/>
                  <w:szCs w:val="24"/>
                  <w:u w:val="single"/>
                </w:rPr>
                <w:t>deposito@showsport.com.ar</w:t>
              </w:r>
            </w:hyperlink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u w:val="single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u w:val="single"/>
              </w:rPr>
            </w:pPr>
          </w:p>
          <w:p w:rsidR="00607FF2" w:rsidRDefault="00607FF2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u w:val="single"/>
              </w:rPr>
            </w:pPr>
          </w:p>
          <w:p w:rsidR="00852D57" w:rsidRPr="00852D57" w:rsidRDefault="00852D57" w:rsidP="00852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>▪</w:t>
            </w:r>
            <w:r w:rsidR="0089747B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852D57">
              <w:rPr>
                <w:b/>
                <w:color w:val="0000FF"/>
                <w:sz w:val="24"/>
                <w:szCs w:val="24"/>
              </w:rPr>
              <w:t xml:space="preserve">Motivo del egreso: Reestructuración y Racionalización de los recursos de la </w:t>
            </w:r>
            <w:proofErr w:type="gramStart"/>
            <w:r w:rsidRPr="00852D57">
              <w:rPr>
                <w:b/>
                <w:color w:val="0000FF"/>
                <w:sz w:val="24"/>
                <w:szCs w:val="24"/>
              </w:rPr>
              <w:t>empresa.-</w:t>
            </w:r>
            <w:proofErr w:type="gramEnd"/>
          </w:p>
          <w:p w:rsidR="00852D57" w:rsidRPr="00852D57" w:rsidRDefault="00852D57" w:rsidP="00852D57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24"/>
                <w:szCs w:val="24"/>
              </w:rPr>
            </w:pPr>
          </w:p>
          <w:p w:rsidR="00EB05EC" w:rsidRDefault="00EB05EC"/>
        </w:tc>
      </w:tr>
      <w:tr w:rsidR="00414363" w:rsidTr="00414363">
        <w:tc>
          <w:tcPr>
            <w:tcW w:w="8828" w:type="dxa"/>
          </w:tcPr>
          <w:p w:rsid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lastRenderedPageBreak/>
              <w:t xml:space="preserve">Experiencias en funciones </w:t>
            </w:r>
            <w:r>
              <w:rPr>
                <w:b/>
                <w:color w:val="0000FF"/>
                <w:sz w:val="24"/>
                <w:szCs w:val="24"/>
              </w:rPr>
              <w:t>Laborales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>10/2015 al 03/2018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>TRANSPORTE RAOSA SRL: Servicio de logística en ciudades del nea</w:t>
            </w:r>
          </w:p>
          <w:p w:rsidR="00414363" w:rsidRDefault="00414363"/>
        </w:tc>
      </w:tr>
      <w:tr w:rsidR="00414363" w:rsidTr="00414363">
        <w:tc>
          <w:tcPr>
            <w:tcW w:w="8828" w:type="dxa"/>
          </w:tcPr>
          <w:p w:rsid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Pr="00414363" w:rsidRDefault="00414363" w:rsidP="0041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360" w:lineRule="auto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 xml:space="preserve">▪  Cajero / Administrativo: Recepción  de hojas de ruta, liquidación de repartos diarios y cobro a clientes realizado por los choferes repartidores, pago a fleteros y proveedores de diversos lugares preparación de dinero para derivar a tesorería, derivación de documentación recibida a los choferes repartidores al sector de cuenta corriente para su posterior cobro, registración de comprobantes de gastos y de cheques propios y de terceros en sistema , separación de facturas y preparación para el cobro a clientes en forma semanal por medio del sistema de envío por correo y camiones, y de forma mensual por medio de cobradores facturación de remitos de camiones provenientes de Buenos Aires , Rosario, Santa fé, Córdoba, San francisco, confección de hojas de ruta para repartos dentro de las provincias del nea, detección de mercaderías en depósito pendientes de facturación y envío, confección de presupuesto de costos de envíos de mercaderías para </w:t>
            </w:r>
            <w:r w:rsidRPr="00414363">
              <w:rPr>
                <w:b/>
                <w:color w:val="0000FF"/>
                <w:sz w:val="24"/>
                <w:szCs w:val="24"/>
              </w:rPr>
              <w:t>clientes</w:t>
            </w:r>
            <w:r w:rsidRPr="00414363">
              <w:rPr>
                <w:b/>
                <w:color w:val="0000FF"/>
                <w:sz w:val="24"/>
                <w:szCs w:val="24"/>
              </w:rPr>
              <w:t xml:space="preserve"> y eventuales .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9747B" w:rsidRDefault="0089747B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9747B" w:rsidRDefault="0089747B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9747B" w:rsidRDefault="0089747B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9747B" w:rsidRDefault="0089747B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89747B" w:rsidRDefault="0089747B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Default="00413F1D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Default="00413F1D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Default="00413F1D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>▪ Referencias Laborales Tel 4471400 – 4471010 – 4482444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left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 xml:space="preserve">  e-mail info@raosa.com.ar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left"/>
              <w:rPr>
                <w:b/>
                <w:color w:val="0000FF"/>
                <w:sz w:val="24"/>
                <w:szCs w:val="24"/>
              </w:rPr>
            </w:pPr>
          </w:p>
          <w:p w:rsid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3F1D" w:rsidRPr="00414363" w:rsidRDefault="00413F1D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414363">
              <w:rPr>
                <w:b/>
                <w:color w:val="0000FF"/>
                <w:sz w:val="24"/>
                <w:szCs w:val="24"/>
              </w:rPr>
              <w:t>▪ Motivo del egreso: Reestructuración y Racionalización de los recursos de la empresa.</w:t>
            </w:r>
          </w:p>
          <w:p w:rsidR="00414363" w:rsidRPr="00414363" w:rsidRDefault="00414363" w:rsidP="00414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414363" w:rsidRDefault="00414363"/>
        </w:tc>
      </w:tr>
    </w:tbl>
    <w:p w:rsidR="00B85A42" w:rsidRDefault="00B85A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5A42" w:rsidTr="00B85A42">
        <w:tc>
          <w:tcPr>
            <w:tcW w:w="8828" w:type="dxa"/>
          </w:tcPr>
          <w:p w:rsid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lastRenderedPageBreak/>
              <w:t xml:space="preserve">Experiencias en funciones </w:t>
            </w:r>
            <w:r>
              <w:rPr>
                <w:b/>
                <w:color w:val="0000FF"/>
                <w:sz w:val="24"/>
                <w:szCs w:val="24"/>
              </w:rPr>
              <w:t>Laborales</w:t>
            </w:r>
          </w:p>
          <w:p w:rsidR="00B85A42" w:rsidRP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lang w:val="en-US"/>
              </w:rPr>
            </w:pPr>
            <w:r w:rsidRPr="00B85A42">
              <w:rPr>
                <w:b/>
                <w:color w:val="0000FF"/>
                <w:sz w:val="24"/>
                <w:szCs w:val="24"/>
                <w:lang w:val="en-US"/>
              </w:rPr>
              <w:t>03/2005 – 08/2015</w:t>
            </w:r>
          </w:p>
          <w:p w:rsidR="00B85A42" w:rsidRP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  <w:lang w:val="en-US"/>
              </w:rPr>
            </w:pPr>
          </w:p>
          <w:p w:rsidR="00B85A42" w:rsidRP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B85A42">
              <w:rPr>
                <w:b/>
                <w:i/>
                <w:color w:val="0000FF"/>
                <w:sz w:val="24"/>
                <w:szCs w:val="24"/>
                <w:lang w:val="en-US"/>
              </w:rPr>
              <w:t xml:space="preserve">SHOW SPORT-FULLRAM-BIG SPORT-SPORT CENTER DE CIVA S.A.  </w:t>
            </w:r>
            <w:r w:rsidRPr="00B85A42">
              <w:rPr>
                <w:b/>
                <w:i/>
                <w:color w:val="0000FF"/>
                <w:sz w:val="24"/>
                <w:szCs w:val="24"/>
              </w:rPr>
              <w:t xml:space="preserve">Cadena de locales de venta al por menor de calzados, accesorios e indumentaria deportiva </w:t>
            </w:r>
          </w:p>
          <w:p w:rsidR="00B85A42" w:rsidRP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B85A42">
              <w:rPr>
                <w:b/>
                <w:i/>
                <w:color w:val="0000FF"/>
                <w:sz w:val="24"/>
                <w:szCs w:val="24"/>
              </w:rPr>
              <w:t xml:space="preserve">Estancia Las Tres Tiras Cría de ganado bovino y ovino </w:t>
            </w:r>
          </w:p>
          <w:p w:rsidR="00B85A42" w:rsidRP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B85A42">
              <w:rPr>
                <w:b/>
                <w:i/>
                <w:color w:val="0000FF"/>
                <w:sz w:val="24"/>
                <w:szCs w:val="24"/>
              </w:rPr>
              <w:t>MONLIS S.R.L Inmobiliaria</w:t>
            </w:r>
          </w:p>
          <w:p w:rsidR="00B85A42" w:rsidRDefault="00B85A42"/>
        </w:tc>
      </w:tr>
      <w:tr w:rsidR="00B85A42" w:rsidTr="00B85A42">
        <w:tc>
          <w:tcPr>
            <w:tcW w:w="8828" w:type="dxa"/>
          </w:tcPr>
          <w:p w:rsidR="00B85A42" w:rsidRDefault="00B85A42" w:rsidP="00B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/>
              <w:rPr>
                <w:b/>
                <w:color w:val="0000FF"/>
                <w:sz w:val="24"/>
                <w:szCs w:val="24"/>
              </w:rPr>
            </w:pPr>
          </w:p>
          <w:p w:rsidR="00183C91" w:rsidRDefault="00B85A42" w:rsidP="00B85A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  <w:r w:rsidRPr="00B85A42">
              <w:rPr>
                <w:b/>
                <w:color w:val="0000FF"/>
                <w:sz w:val="24"/>
                <w:szCs w:val="24"/>
              </w:rPr>
              <w:t xml:space="preserve">Administrativo/contable de locales comerciales, distribuidos en 4 provincias (NEA):  registro de comprobantes en sistema, liquidaciones de sueldos, sanciones, 81 empleados a cargo, participación en entrevistas a nuevos empleados, liquidación, presentación y pago de </w:t>
            </w:r>
            <w:proofErr w:type="spellStart"/>
            <w:r w:rsidRPr="00B85A42">
              <w:rPr>
                <w:b/>
                <w:color w:val="0000FF"/>
                <w:sz w:val="24"/>
                <w:szCs w:val="24"/>
              </w:rPr>
              <w:t>iva</w:t>
            </w:r>
            <w:proofErr w:type="spellEnd"/>
            <w:r w:rsidRPr="00B85A42">
              <w:rPr>
                <w:b/>
                <w:color w:val="0000FF"/>
                <w:sz w:val="24"/>
                <w:szCs w:val="24"/>
              </w:rPr>
              <w:t>, cargas sociales, impuestos municipales e ingresos brutos  convenio multilateral,  trámites bancarios y fiscales, facturación de alquileres y de venta de ganado en general, contabilidad general, manejo y actualización de libros societarios  manejo de chequeras, caja chica y depósitos a proveedores, arqueos de cajas ,inventario de stock, actualizaciones de carpetas crediticias de bancos y proveedores, análisis de rentabilidad de los puntos de venta</w:t>
            </w: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183C91" w:rsidRPr="00852D57" w:rsidRDefault="00183C91" w:rsidP="00183C91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 xml:space="preserve">▪ Referencias Laborales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Cel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379-4603530 Cr. Enrique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Gomez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Sierra</w:t>
            </w:r>
          </w:p>
          <w:p w:rsidR="00183C91" w:rsidRDefault="00183C91" w:rsidP="00183C91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183C91" w:rsidRDefault="00183C91" w:rsidP="00183C91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183C91" w:rsidRPr="00852D57" w:rsidRDefault="00183C91" w:rsidP="00183C91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>▪</w:t>
            </w: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852D57">
              <w:rPr>
                <w:b/>
                <w:color w:val="0000FF"/>
                <w:sz w:val="24"/>
                <w:szCs w:val="24"/>
              </w:rPr>
              <w:t xml:space="preserve">Motivo del egreso: Reestructuración y Racionalización de los recursos de la </w:t>
            </w:r>
            <w:proofErr w:type="gramStart"/>
            <w:r w:rsidRPr="00852D57">
              <w:rPr>
                <w:b/>
                <w:color w:val="0000FF"/>
                <w:sz w:val="24"/>
                <w:szCs w:val="24"/>
              </w:rPr>
              <w:t>empresa.-</w:t>
            </w:r>
            <w:proofErr w:type="gramEnd"/>
          </w:p>
          <w:p w:rsidR="00B85A42" w:rsidRPr="00B85A42" w:rsidRDefault="00B85A42" w:rsidP="00183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b/>
                <w:color w:val="0000FF"/>
                <w:sz w:val="24"/>
                <w:szCs w:val="24"/>
              </w:rPr>
            </w:pPr>
          </w:p>
          <w:p w:rsidR="00B85A42" w:rsidRDefault="00B85A42"/>
        </w:tc>
      </w:tr>
      <w:tr w:rsidR="00F57A15" w:rsidTr="00F57A15">
        <w:tc>
          <w:tcPr>
            <w:tcW w:w="8828" w:type="dxa"/>
          </w:tcPr>
          <w:p w:rsidR="00F57A15" w:rsidRDefault="00F57A15" w:rsidP="00F5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EB05EC">
              <w:rPr>
                <w:b/>
                <w:color w:val="0000FF"/>
                <w:sz w:val="24"/>
                <w:szCs w:val="24"/>
              </w:rPr>
              <w:lastRenderedPageBreak/>
              <w:t xml:space="preserve">Experiencias en funciones </w:t>
            </w:r>
            <w:r>
              <w:rPr>
                <w:b/>
                <w:color w:val="0000FF"/>
                <w:sz w:val="24"/>
                <w:szCs w:val="24"/>
              </w:rPr>
              <w:t>Laborales</w:t>
            </w:r>
          </w:p>
          <w:p w:rsidR="00F57A15" w:rsidRDefault="00F57A15" w:rsidP="00F5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b/>
                <w:color w:val="0000FF"/>
                <w:sz w:val="24"/>
                <w:szCs w:val="24"/>
                <w:lang w:val="en-US"/>
              </w:rPr>
              <w:t>04/1998 – 02/2005</w:t>
            </w:r>
          </w:p>
          <w:p w:rsidR="00F57A15" w:rsidRDefault="00F57A15" w:rsidP="00F5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  <w:lang w:val="en-US"/>
              </w:rPr>
            </w:pPr>
          </w:p>
          <w:p w:rsidR="00F57A15" w:rsidRPr="00F57A15" w:rsidRDefault="00F57A15" w:rsidP="00F57A15">
            <w:pPr>
              <w:pBdr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F57A15">
              <w:rPr>
                <w:b/>
                <w:i/>
                <w:color w:val="0000FF"/>
                <w:sz w:val="24"/>
                <w:szCs w:val="24"/>
              </w:rPr>
              <w:t xml:space="preserve">SHOW SPORT DE DIASU S.A. Cadena de locales de venta al por menor de calzados, accesorios e indumentaria deportiva. </w:t>
            </w:r>
          </w:p>
          <w:p w:rsidR="00F57A15" w:rsidRPr="00F57A15" w:rsidRDefault="00F57A15" w:rsidP="00F57A15">
            <w:pPr>
              <w:pBdr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F57A15">
              <w:rPr>
                <w:b/>
                <w:color w:val="0000FF"/>
                <w:sz w:val="24"/>
                <w:szCs w:val="24"/>
              </w:rPr>
              <w:t xml:space="preserve">SHOW SPORT DE SAETA SPORT S.A./KADIMA </w:t>
            </w:r>
            <w:proofErr w:type="gramStart"/>
            <w:r w:rsidRPr="00F57A15">
              <w:rPr>
                <w:b/>
                <w:color w:val="0000FF"/>
                <w:sz w:val="24"/>
                <w:szCs w:val="24"/>
              </w:rPr>
              <w:t>S.A</w:t>
            </w:r>
            <w:proofErr w:type="gramEnd"/>
            <w:r w:rsidRPr="00F57A15">
              <w:rPr>
                <w:b/>
                <w:color w:val="0000FF"/>
                <w:sz w:val="24"/>
                <w:szCs w:val="24"/>
              </w:rPr>
              <w:t xml:space="preserve"> .Administradora de</w:t>
            </w:r>
            <w:r w:rsidRPr="00F57A15">
              <w:rPr>
                <w:b/>
                <w:i/>
                <w:color w:val="0000FF"/>
                <w:sz w:val="24"/>
                <w:szCs w:val="24"/>
              </w:rPr>
              <w:t xml:space="preserve"> Cadena de locales de venta al por menor de calzados, accesorios e indumentaria deportiva. </w:t>
            </w:r>
          </w:p>
          <w:p w:rsidR="00F57A15" w:rsidRPr="00F57A15" w:rsidRDefault="00F57A15" w:rsidP="00F57A15">
            <w:pPr>
              <w:pBdr>
                <w:between w:val="nil"/>
              </w:pBdr>
              <w:spacing w:after="60"/>
              <w:ind w:left="360" w:hanging="360"/>
              <w:rPr>
                <w:b/>
                <w:i/>
                <w:color w:val="0000FF"/>
                <w:sz w:val="24"/>
                <w:szCs w:val="24"/>
              </w:rPr>
            </w:pPr>
            <w:r w:rsidRPr="00F57A15">
              <w:rPr>
                <w:b/>
                <w:color w:val="0000FF"/>
                <w:sz w:val="24"/>
                <w:szCs w:val="24"/>
              </w:rPr>
              <w:t>SHOW SPORT DE LA DEPORTIVA S.A./KADIMA S.A.</w:t>
            </w:r>
            <w:r w:rsidRPr="00F57A15">
              <w:rPr>
                <w:b/>
                <w:i/>
                <w:color w:val="0000FF"/>
                <w:sz w:val="24"/>
                <w:szCs w:val="24"/>
              </w:rPr>
              <w:t xml:space="preserve"> Cadena de locales de venta al por menor de calzados, accesorios e indumentaria deportiva.</w:t>
            </w:r>
          </w:p>
          <w:p w:rsidR="00F57A15" w:rsidRPr="00B85A42" w:rsidRDefault="00F57A15" w:rsidP="00F5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</w:p>
          <w:p w:rsidR="00F57A15" w:rsidRDefault="00F57A15"/>
        </w:tc>
      </w:tr>
      <w:tr w:rsidR="00F57A15" w:rsidTr="00F57A15">
        <w:tc>
          <w:tcPr>
            <w:tcW w:w="8828" w:type="dxa"/>
          </w:tcPr>
          <w:p w:rsidR="00F57A15" w:rsidRDefault="00F57A15" w:rsidP="00F5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/>
              <w:rPr>
                <w:b/>
                <w:color w:val="0000FF"/>
                <w:sz w:val="24"/>
                <w:szCs w:val="24"/>
              </w:rPr>
            </w:pPr>
          </w:p>
          <w:p w:rsidR="00F57A15" w:rsidRDefault="00F57A15" w:rsidP="00F57A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  <w:r w:rsidRPr="00F57A15">
              <w:rPr>
                <w:b/>
                <w:color w:val="0000FF"/>
                <w:sz w:val="24"/>
                <w:szCs w:val="24"/>
              </w:rPr>
              <w:t xml:space="preserve">Administrativo de locales comerciales, distribuidos en 4 provincias:  registro de comprobantes en </w:t>
            </w:r>
            <w:r w:rsidRPr="00F57A15">
              <w:rPr>
                <w:b/>
                <w:color w:val="0000FF"/>
                <w:sz w:val="24"/>
                <w:szCs w:val="24"/>
              </w:rPr>
              <w:t>sistema,</w:t>
            </w:r>
            <w:r w:rsidRPr="00F57A15">
              <w:rPr>
                <w:b/>
                <w:color w:val="0000FF"/>
                <w:sz w:val="24"/>
                <w:szCs w:val="24"/>
              </w:rPr>
              <w:t xml:space="preserve"> preparación para archivo, trámites bancarios y fiscales, contabilidad general, manejo de chequeras, caja chica y depósitos a proveedores arqueos de cajas,</w:t>
            </w:r>
            <w:r w:rsidR="00B21B64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F57A15">
              <w:rPr>
                <w:b/>
                <w:color w:val="0000FF"/>
                <w:sz w:val="24"/>
                <w:szCs w:val="24"/>
              </w:rPr>
              <w:t>inventario de stock</w:t>
            </w:r>
            <w:r w:rsidR="00B21B64">
              <w:rPr>
                <w:b/>
                <w:color w:val="0000FF"/>
                <w:sz w:val="24"/>
                <w:szCs w:val="24"/>
              </w:rPr>
              <w:t>.</w:t>
            </w:r>
          </w:p>
          <w:p w:rsidR="00B21B64" w:rsidRDefault="00B21B64" w:rsidP="00F57A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Liquidación de haberes en convenio colectivo de trabajo, a 123 empleados de comercio confección y pago del formulario 931 </w:t>
            </w:r>
            <w:proofErr w:type="spellStart"/>
            <w:r>
              <w:rPr>
                <w:b/>
                <w:color w:val="0000FF"/>
                <w:sz w:val="24"/>
                <w:szCs w:val="24"/>
              </w:rPr>
              <w:t>Afip</w:t>
            </w:r>
            <w:proofErr w:type="spellEnd"/>
            <w:r>
              <w:rPr>
                <w:b/>
                <w:color w:val="0000FF"/>
                <w:sz w:val="24"/>
                <w:szCs w:val="24"/>
              </w:rPr>
              <w:t xml:space="preserve"> Aportes y contribuciones y sus re</w:t>
            </w:r>
            <w:r w:rsidR="009C6E36">
              <w:rPr>
                <w:b/>
                <w:color w:val="0000FF"/>
                <w:sz w:val="24"/>
                <w:szCs w:val="24"/>
              </w:rPr>
              <w:t>s</w:t>
            </w:r>
            <w:r>
              <w:rPr>
                <w:b/>
                <w:color w:val="0000FF"/>
                <w:sz w:val="24"/>
                <w:szCs w:val="24"/>
              </w:rPr>
              <w:t>pe</w:t>
            </w:r>
            <w:r w:rsidR="009C6E36">
              <w:rPr>
                <w:b/>
                <w:color w:val="0000FF"/>
                <w:sz w:val="24"/>
                <w:szCs w:val="24"/>
              </w:rPr>
              <w:t>c</w:t>
            </w:r>
            <w:r>
              <w:rPr>
                <w:b/>
                <w:color w:val="0000FF"/>
                <w:sz w:val="24"/>
                <w:szCs w:val="24"/>
              </w:rPr>
              <w:t>tivos pagos sindicales</w:t>
            </w: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Pr="00F57A15" w:rsidRDefault="00B21B64" w:rsidP="00B21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b/>
                <w:color w:val="0000FF"/>
                <w:sz w:val="24"/>
                <w:szCs w:val="24"/>
              </w:rPr>
            </w:pPr>
          </w:p>
          <w:p w:rsidR="00B21B64" w:rsidRPr="00852D57" w:rsidRDefault="00B21B64" w:rsidP="00B21B64">
            <w:pPr>
              <w:pBdr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/>
              <w:rPr>
                <w:b/>
                <w:color w:val="0000FF"/>
                <w:sz w:val="24"/>
                <w:szCs w:val="24"/>
              </w:rPr>
            </w:pPr>
            <w:r w:rsidRPr="00852D57">
              <w:rPr>
                <w:b/>
                <w:color w:val="0000FF"/>
                <w:sz w:val="24"/>
                <w:szCs w:val="24"/>
              </w:rPr>
              <w:t xml:space="preserve">▪ Referencias Laborales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Cel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379-4603530 Cr. Enrique </w:t>
            </w:r>
            <w:proofErr w:type="spellStart"/>
            <w:r w:rsidRPr="00852D57">
              <w:rPr>
                <w:b/>
                <w:color w:val="0000FF"/>
                <w:sz w:val="24"/>
                <w:szCs w:val="24"/>
              </w:rPr>
              <w:t>Gomez</w:t>
            </w:r>
            <w:proofErr w:type="spellEnd"/>
            <w:r w:rsidRPr="00852D57">
              <w:rPr>
                <w:b/>
                <w:color w:val="0000FF"/>
                <w:sz w:val="24"/>
                <w:szCs w:val="24"/>
              </w:rPr>
              <w:t xml:space="preserve"> Sierra</w:t>
            </w:r>
          </w:p>
          <w:p w:rsidR="00B21B64" w:rsidRDefault="00B21B64" w:rsidP="00F57A15">
            <w:pPr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F57A15">
            <w:pPr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F57A15">
            <w:pPr>
              <w:rPr>
                <w:b/>
                <w:color w:val="0000FF"/>
                <w:sz w:val="24"/>
                <w:szCs w:val="24"/>
              </w:rPr>
            </w:pPr>
          </w:p>
          <w:p w:rsidR="00F57A15" w:rsidRDefault="00F57A15" w:rsidP="00F57A15">
            <w:pPr>
              <w:rPr>
                <w:b/>
                <w:color w:val="0000FF"/>
                <w:sz w:val="24"/>
                <w:szCs w:val="24"/>
              </w:rPr>
            </w:pPr>
            <w:r w:rsidRPr="00F57A15">
              <w:rPr>
                <w:b/>
                <w:color w:val="0000FF"/>
                <w:sz w:val="24"/>
                <w:szCs w:val="24"/>
              </w:rPr>
              <w:t>Motivo del egreso: Disolución de la sociedad</w:t>
            </w:r>
          </w:p>
          <w:p w:rsidR="00B21B64" w:rsidRDefault="00B21B64" w:rsidP="00F57A15">
            <w:pPr>
              <w:rPr>
                <w:b/>
                <w:color w:val="0000FF"/>
                <w:sz w:val="24"/>
                <w:szCs w:val="24"/>
              </w:rPr>
            </w:pPr>
          </w:p>
          <w:p w:rsidR="00B21B64" w:rsidRDefault="00B21B64" w:rsidP="00F57A15"/>
        </w:tc>
      </w:tr>
    </w:tbl>
    <w:p w:rsidR="00B85A42" w:rsidRDefault="00B85A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071E" w:rsidTr="005C071E">
        <w:tc>
          <w:tcPr>
            <w:tcW w:w="8828" w:type="dxa"/>
          </w:tcPr>
          <w:p w:rsidR="00616D52" w:rsidRDefault="00616D52" w:rsidP="005C071E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24"/>
                <w:szCs w:val="24"/>
              </w:rPr>
            </w:pPr>
          </w:p>
          <w:p w:rsidR="005C071E" w:rsidRPr="005C071E" w:rsidRDefault="005C071E" w:rsidP="005C071E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  <w:r w:rsidRPr="005C071E">
              <w:rPr>
                <w:b/>
                <w:smallCaps/>
                <w:color w:val="0000FF"/>
                <w:sz w:val="32"/>
                <w:szCs w:val="32"/>
              </w:rPr>
              <w:t>formación</w:t>
            </w:r>
          </w:p>
          <w:p w:rsidR="005C071E" w:rsidRDefault="005C071E"/>
          <w:p w:rsidR="00616D52" w:rsidRDefault="00616D52"/>
          <w:p w:rsidR="00616D52" w:rsidRDefault="00616D52"/>
        </w:tc>
      </w:tr>
      <w:tr w:rsidR="005C071E" w:rsidTr="005C071E">
        <w:tc>
          <w:tcPr>
            <w:tcW w:w="8828" w:type="dxa"/>
          </w:tcPr>
          <w:p w:rsid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>1988 – 1991</w:t>
            </w:r>
            <w:r w:rsidRPr="005C071E">
              <w:rPr>
                <w:b/>
                <w:color w:val="0000FF"/>
                <w:sz w:val="24"/>
                <w:szCs w:val="24"/>
              </w:rPr>
              <w:tab/>
              <w:t>Escuela de Comercio Federico Leloir</w:t>
            </w: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ab/>
            </w:r>
            <w:r w:rsidRPr="005C071E">
              <w:rPr>
                <w:b/>
                <w:color w:val="0000FF"/>
                <w:sz w:val="24"/>
                <w:szCs w:val="24"/>
              </w:rPr>
              <w:tab/>
            </w:r>
            <w:r w:rsidRPr="005C071E">
              <w:rPr>
                <w:b/>
                <w:color w:val="0000FF"/>
                <w:sz w:val="24"/>
                <w:szCs w:val="24"/>
              </w:rPr>
              <w:tab/>
              <w:t>Corrientes</w:t>
            </w:r>
          </w:p>
          <w:p w:rsidR="005C071E" w:rsidRPr="005C071E" w:rsidRDefault="005C071E" w:rsidP="005C0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 xml:space="preserve">Ciclo Básico Perito Mercantil </w:t>
            </w: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FF"/>
                <w:sz w:val="24"/>
                <w:szCs w:val="24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FF"/>
                <w:sz w:val="24"/>
                <w:szCs w:val="24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FF"/>
                <w:sz w:val="24"/>
                <w:szCs w:val="24"/>
              </w:rPr>
            </w:pP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 xml:space="preserve">1992 – </w:t>
            </w:r>
            <w:proofErr w:type="gramStart"/>
            <w:r w:rsidRPr="005C071E">
              <w:rPr>
                <w:b/>
                <w:color w:val="0000FF"/>
                <w:sz w:val="24"/>
                <w:szCs w:val="24"/>
              </w:rPr>
              <w:t>1995  Escuela</w:t>
            </w:r>
            <w:proofErr w:type="gramEnd"/>
            <w:r w:rsidRPr="005C071E">
              <w:rPr>
                <w:b/>
                <w:color w:val="0000FF"/>
                <w:sz w:val="24"/>
                <w:szCs w:val="24"/>
              </w:rPr>
              <w:t xml:space="preserve"> Bartolomé Mitre Corrientes</w:t>
            </w: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</w:rPr>
            </w:pPr>
          </w:p>
          <w:p w:rsidR="005C071E" w:rsidRPr="005C071E" w:rsidRDefault="005C071E" w:rsidP="005C07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 xml:space="preserve"> Titulo Ciclo Secundario Bachiller común</w:t>
            </w: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>1996 – 1998 Instituto de Enseñanza Superior San José Corrientes</w:t>
            </w: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360"/>
              <w:rPr>
                <w:b/>
                <w:color w:val="0000FF"/>
                <w:sz w:val="24"/>
                <w:szCs w:val="24"/>
              </w:rPr>
            </w:pPr>
          </w:p>
          <w:p w:rsidR="005C071E" w:rsidRDefault="005C071E" w:rsidP="005C07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0000FF"/>
                <w:sz w:val="24"/>
                <w:szCs w:val="24"/>
              </w:rPr>
            </w:pPr>
            <w:r w:rsidRPr="005C071E">
              <w:rPr>
                <w:b/>
                <w:color w:val="0000FF"/>
                <w:sz w:val="24"/>
                <w:szCs w:val="24"/>
              </w:rPr>
              <w:t xml:space="preserve">licenciatura en letras – inconcluso </w:t>
            </w:r>
          </w:p>
          <w:p w:rsid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0000FF"/>
                <w:sz w:val="24"/>
                <w:szCs w:val="24"/>
              </w:rPr>
            </w:pPr>
          </w:p>
          <w:p w:rsidR="00616D52" w:rsidRDefault="00616D52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2022 a la Actualidad Cursando el 3er. Año </w:t>
            </w:r>
            <w:r w:rsidRPr="005C071E">
              <w:rPr>
                <w:b/>
                <w:color w:val="0000FF"/>
              </w:rPr>
              <w:t xml:space="preserve">de </w:t>
            </w:r>
            <w:proofErr w:type="spellStart"/>
            <w:r w:rsidRPr="005C071E">
              <w:rPr>
                <w:b/>
                <w:color w:val="0000FF"/>
              </w:rPr>
              <w:t>Lic.en</w:t>
            </w:r>
            <w:proofErr w:type="spellEnd"/>
            <w:r w:rsidRPr="005C071E">
              <w:rPr>
                <w:b/>
                <w:color w:val="0000FF"/>
              </w:rPr>
              <w:t xml:space="preserve"> </w:t>
            </w:r>
            <w:proofErr w:type="spellStart"/>
            <w:r w:rsidRPr="005C071E">
              <w:rPr>
                <w:b/>
                <w:color w:val="0000FF"/>
              </w:rPr>
              <w:t>Administracion</w:t>
            </w:r>
            <w:proofErr w:type="spellEnd"/>
            <w:r w:rsidRPr="005C071E">
              <w:rPr>
                <w:b/>
                <w:color w:val="0000FF"/>
              </w:rPr>
              <w:t xml:space="preserve"> de Empresas</w:t>
            </w:r>
          </w:p>
          <w:p w:rsidR="00616D52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</w:rPr>
            </w:pPr>
            <w:r w:rsidRPr="005C071E">
              <w:rPr>
                <w:b/>
                <w:color w:val="0000FF"/>
              </w:rPr>
              <w:t xml:space="preserve">En </w:t>
            </w:r>
            <w:proofErr w:type="spellStart"/>
            <w:r w:rsidRPr="005C071E">
              <w:rPr>
                <w:b/>
                <w:color w:val="0000FF"/>
              </w:rPr>
              <w:t>Int</w:t>
            </w:r>
            <w:proofErr w:type="spellEnd"/>
            <w:r w:rsidRPr="005C071E">
              <w:rPr>
                <w:b/>
                <w:color w:val="0000FF"/>
              </w:rPr>
              <w:t xml:space="preserve"> Supe</w:t>
            </w:r>
            <w:r>
              <w:rPr>
                <w:b/>
                <w:color w:val="0000FF"/>
              </w:rPr>
              <w:t xml:space="preserve">rior Juan Torres de Vera y </w:t>
            </w:r>
            <w:proofErr w:type="gramStart"/>
            <w:r>
              <w:rPr>
                <w:b/>
                <w:color w:val="0000FF"/>
              </w:rPr>
              <w:t>Aragó</w:t>
            </w:r>
            <w:r w:rsidRPr="005C071E">
              <w:rPr>
                <w:b/>
                <w:color w:val="0000FF"/>
              </w:rPr>
              <w:t>n.-</w:t>
            </w:r>
            <w:proofErr w:type="gramEnd"/>
          </w:p>
          <w:p w:rsidR="006E2B43" w:rsidRDefault="006E2B43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</w:rPr>
            </w:pPr>
          </w:p>
          <w:p w:rsidR="006E2B43" w:rsidRP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b/>
                <w:color w:val="0000FF"/>
              </w:rPr>
            </w:pPr>
            <w:r w:rsidRPr="006E2B43">
              <w:rPr>
                <w:b/>
                <w:color w:val="0000FF"/>
              </w:rPr>
              <w:t>04/02</w:t>
            </w:r>
            <w:r w:rsidRPr="006E2B43">
              <w:rPr>
                <w:b/>
                <w:color w:val="0000FF"/>
              </w:rPr>
              <w:tab/>
              <w:t xml:space="preserve">Curso de Auxiliar Contable en el –S.E.C – Corrientes </w:t>
            </w:r>
          </w:p>
          <w:p w:rsidR="006E2B43" w:rsidRP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b/>
                <w:color w:val="0000FF"/>
              </w:rPr>
            </w:pPr>
          </w:p>
          <w:p w:rsidR="006E2B43" w:rsidRP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b/>
                <w:color w:val="0000FF"/>
              </w:rPr>
            </w:pPr>
            <w:r w:rsidRPr="006E2B43">
              <w:rPr>
                <w:b/>
                <w:color w:val="0000FF"/>
              </w:rPr>
              <w:t>06/01</w:t>
            </w:r>
            <w:r w:rsidRPr="006E2B43">
              <w:rPr>
                <w:b/>
                <w:color w:val="0000FF"/>
              </w:rPr>
              <w:tab/>
              <w:t xml:space="preserve">Curso de Idioma Inglés Básico. en el –S.E.C. – Corrientes </w:t>
            </w:r>
          </w:p>
          <w:p w:rsidR="006E2B43" w:rsidRP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</w:rPr>
            </w:pPr>
          </w:p>
          <w:p w:rsidR="006E2B43" w:rsidRPr="005C071E" w:rsidRDefault="006E2B43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</w:rPr>
            </w:pPr>
            <w:r w:rsidRPr="006E2B43">
              <w:rPr>
                <w:b/>
                <w:color w:val="0000FF"/>
              </w:rPr>
              <w:t xml:space="preserve">07/08 </w:t>
            </w:r>
            <w:proofErr w:type="gramStart"/>
            <w:r w:rsidRPr="006E2B43">
              <w:rPr>
                <w:b/>
                <w:color w:val="0000FF"/>
              </w:rPr>
              <w:t>Curso  Gerencia</w:t>
            </w:r>
            <w:proofErr w:type="gramEnd"/>
            <w:r w:rsidRPr="006E2B43">
              <w:rPr>
                <w:b/>
                <w:color w:val="0000FF"/>
              </w:rPr>
              <w:t xml:space="preserve"> RR/HH – Licenciado </w:t>
            </w:r>
            <w:proofErr w:type="spellStart"/>
            <w:r w:rsidRPr="006E2B43">
              <w:rPr>
                <w:b/>
                <w:color w:val="0000FF"/>
              </w:rPr>
              <w:t>J.C.Bañay</w:t>
            </w:r>
            <w:proofErr w:type="spellEnd"/>
          </w:p>
          <w:p w:rsidR="005C071E" w:rsidRPr="005C071E" w:rsidRDefault="005C071E" w:rsidP="005C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b/>
                <w:color w:val="0000FF"/>
                <w:sz w:val="24"/>
                <w:szCs w:val="24"/>
              </w:rPr>
            </w:pPr>
          </w:p>
          <w:p w:rsidR="005C071E" w:rsidRDefault="005C071E"/>
        </w:tc>
      </w:tr>
    </w:tbl>
    <w:p w:rsidR="005C071E" w:rsidRDefault="005C071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2B43" w:rsidTr="006E2B43">
        <w:tc>
          <w:tcPr>
            <w:tcW w:w="8828" w:type="dxa"/>
          </w:tcPr>
          <w:p w:rsidR="006E2B43" w:rsidRDefault="006E2B43" w:rsidP="006E2B4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  <w:r>
              <w:rPr>
                <w:b/>
                <w:smallCaps/>
                <w:color w:val="0000FF"/>
                <w:sz w:val="32"/>
                <w:szCs w:val="32"/>
              </w:rPr>
              <w:t>otros conocimientos</w:t>
            </w:r>
          </w:p>
          <w:p w:rsidR="006E2B43" w:rsidRPr="005C071E" w:rsidRDefault="006E2B43" w:rsidP="006E2B4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</w:p>
          <w:p w:rsidR="006E2B43" w:rsidRDefault="006E2B43"/>
        </w:tc>
      </w:tr>
      <w:tr w:rsidR="006E2B43" w:rsidTr="006E2B43">
        <w:tc>
          <w:tcPr>
            <w:tcW w:w="8828" w:type="dxa"/>
          </w:tcPr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Amplio conocimiento de sistema TANGO y BEJERMAN (módulos: Compras- Ventas Stock-Fondos-Sueldos-Contabilidad)</w:t>
            </w: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Amplio conocimiento de sistema operativo Windows, </w:t>
            </w:r>
            <w:proofErr w:type="gramStart"/>
            <w:r>
              <w:rPr>
                <w:b/>
                <w:color w:val="0000FF"/>
                <w:sz w:val="24"/>
                <w:szCs w:val="24"/>
              </w:rPr>
              <w:t>DOS  y</w:t>
            </w:r>
            <w:proofErr w:type="gramEnd"/>
            <w:r>
              <w:rPr>
                <w:b/>
                <w:color w:val="0000FF"/>
                <w:sz w:val="24"/>
                <w:szCs w:val="24"/>
              </w:rPr>
              <w:t xml:space="preserve"> Office (Excel – Word – Access-PowerPoint )  en todas sus versiones, Manejo de Internet   ( consultas y transacciones bancarias, presentaciones y pagos de </w:t>
            </w:r>
            <w:proofErr w:type="spellStart"/>
            <w:r>
              <w:rPr>
                <w:b/>
                <w:color w:val="0000FF"/>
                <w:sz w:val="24"/>
                <w:szCs w:val="24"/>
              </w:rPr>
              <w:t>dd</w:t>
            </w:r>
            <w:proofErr w:type="spellEnd"/>
            <w:r>
              <w:rPr>
                <w:b/>
                <w:color w:val="0000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FF"/>
                <w:sz w:val="24"/>
                <w:szCs w:val="24"/>
              </w:rPr>
              <w:t>jj</w:t>
            </w:r>
            <w:proofErr w:type="spellEnd"/>
            <w:r>
              <w:rPr>
                <w:b/>
                <w:color w:val="0000FF"/>
                <w:sz w:val="24"/>
                <w:szCs w:val="24"/>
              </w:rPr>
              <w:t xml:space="preserve"> de AFIP y RENTAS)</w:t>
            </w: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Conocimiento de leyes laborales </w:t>
            </w:r>
            <w:proofErr w:type="gramStart"/>
            <w:r>
              <w:rPr>
                <w:b/>
                <w:color w:val="0000FF"/>
                <w:sz w:val="24"/>
                <w:szCs w:val="24"/>
              </w:rPr>
              <w:t>y  Convenio</w:t>
            </w:r>
            <w:proofErr w:type="gramEnd"/>
            <w:r>
              <w:rPr>
                <w:b/>
                <w:color w:val="0000FF"/>
                <w:sz w:val="24"/>
                <w:szCs w:val="24"/>
              </w:rPr>
              <w:t xml:space="preserve"> Colectivo de Empleados de Comercio y la UATRE</w:t>
            </w: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Amplio conocimiento en conducción de vehículos de transportes </w:t>
            </w:r>
            <w:proofErr w:type="gramStart"/>
            <w:r>
              <w:rPr>
                <w:b/>
                <w:color w:val="0000FF"/>
                <w:sz w:val="24"/>
                <w:szCs w:val="24"/>
              </w:rPr>
              <w:t>públicos,  privados</w:t>
            </w:r>
            <w:proofErr w:type="gramEnd"/>
            <w:r>
              <w:rPr>
                <w:b/>
                <w:color w:val="0000FF"/>
                <w:sz w:val="24"/>
                <w:szCs w:val="24"/>
              </w:rPr>
              <w:t xml:space="preserve"> de pasajeros  y utilitarios</w:t>
            </w: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Experiencia en atención a clientes en salón de ventas, facturación y cobranzas de créditos a </w:t>
            </w:r>
            <w:proofErr w:type="gramStart"/>
            <w:r>
              <w:rPr>
                <w:b/>
                <w:color w:val="0000FF"/>
                <w:sz w:val="24"/>
                <w:szCs w:val="24"/>
              </w:rPr>
              <w:t>clientes.-</w:t>
            </w:r>
            <w:proofErr w:type="gramEnd"/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6E2B43" w:rsidRDefault="006E2B43" w:rsidP="006E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</w:tc>
      </w:tr>
      <w:tr w:rsidR="00EC62C3" w:rsidTr="00EC62C3">
        <w:tc>
          <w:tcPr>
            <w:tcW w:w="8828" w:type="dxa"/>
          </w:tcPr>
          <w:p w:rsidR="00EC62C3" w:rsidRDefault="00EC62C3" w:rsidP="00EC62C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ind w:right="-164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</w:p>
          <w:p w:rsidR="00EC62C3" w:rsidRDefault="00EC62C3" w:rsidP="00EC62C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ind w:right="-164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  <w:r w:rsidRPr="00EC62C3">
              <w:rPr>
                <w:b/>
                <w:smallCaps/>
                <w:color w:val="0000FF"/>
                <w:sz w:val="32"/>
                <w:szCs w:val="32"/>
              </w:rPr>
              <w:t>datos personales</w:t>
            </w:r>
          </w:p>
          <w:p w:rsidR="00EC62C3" w:rsidRPr="00EC62C3" w:rsidRDefault="00EC62C3" w:rsidP="00EC62C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/>
              <w:ind w:right="-164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</w:p>
          <w:p w:rsidR="00EC62C3" w:rsidRDefault="00EC62C3"/>
        </w:tc>
      </w:tr>
      <w:tr w:rsidR="00EC62C3" w:rsidTr="00EC62C3">
        <w:tc>
          <w:tcPr>
            <w:tcW w:w="8828" w:type="dxa"/>
          </w:tcPr>
          <w:p w:rsidR="00A22DC2" w:rsidRDefault="00A22DC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b/>
                <w:color w:val="0000FF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</w:rPr>
              <w:t>Edad:</w:t>
            </w:r>
            <w:r w:rsidRPr="001B2542">
              <w:rPr>
                <w:b/>
                <w:color w:val="0000FF"/>
              </w:rPr>
              <w:tab/>
              <w:t>4</w:t>
            </w:r>
            <w:r>
              <w:rPr>
                <w:b/>
                <w:color w:val="0000FF"/>
              </w:rPr>
              <w:t>8</w:t>
            </w:r>
            <w:r w:rsidRPr="001B2542">
              <w:rPr>
                <w:b/>
                <w:color w:val="0000FF"/>
              </w:rPr>
              <w:t xml:space="preserve"> Años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D.N.I: 24.937.291 – C.U.I.L. 23-24937291-9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Lugar de nacimiento: Corrientes – Dto. Capital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Estado civil: casado, tres hijos.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 xml:space="preserve">Domicilio: Nápoles 2682 Barrio 17 de </w:t>
            </w:r>
            <w:proofErr w:type="gramStart"/>
            <w:r w:rsidRPr="001B2542">
              <w:rPr>
                <w:b/>
                <w:color w:val="0000FF"/>
                <w:sz w:val="24"/>
                <w:szCs w:val="24"/>
              </w:rPr>
              <w:t>Agosto</w:t>
            </w:r>
            <w:proofErr w:type="gramEnd"/>
            <w:r w:rsidRPr="001B2542">
              <w:rPr>
                <w:b/>
                <w:color w:val="0000FF"/>
                <w:sz w:val="24"/>
                <w:szCs w:val="24"/>
              </w:rPr>
              <w:t xml:space="preserve"> – Corrientes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Teléfono: 03794 – 451297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-Disponibilidad para viajar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-Grandes aspiraciones de progresar y adquirir nuevos conocimientos, amplia predisposición para el trabajo, muy buena integración en grupos de personas, confiabilidad en manejo y traslado de valores.</w:t>
            </w:r>
          </w:p>
          <w:p w:rsidR="001B2542" w:rsidRP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1B2542" w:rsidRDefault="001B254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  <w:r w:rsidRPr="001B2542">
              <w:rPr>
                <w:b/>
                <w:color w:val="0000FF"/>
                <w:sz w:val="24"/>
                <w:szCs w:val="24"/>
              </w:rPr>
              <w:t>Remuneración pretendida a convenir</w:t>
            </w:r>
          </w:p>
          <w:p w:rsidR="00A22DC2" w:rsidRPr="001B2542" w:rsidRDefault="00A22DC2" w:rsidP="001B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b/>
                <w:color w:val="0000FF"/>
                <w:sz w:val="24"/>
                <w:szCs w:val="24"/>
              </w:rPr>
            </w:pPr>
          </w:p>
          <w:p w:rsidR="00EC62C3" w:rsidRDefault="00EC62C3"/>
        </w:tc>
      </w:tr>
    </w:tbl>
    <w:p w:rsidR="006E2B43" w:rsidRDefault="006E2B43"/>
    <w:p w:rsidR="00A22DC2" w:rsidRDefault="00A22DC2"/>
    <w:p w:rsidR="00A22DC2" w:rsidRDefault="00A22D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2DC2" w:rsidTr="00A22DC2">
        <w:tc>
          <w:tcPr>
            <w:tcW w:w="8828" w:type="dxa"/>
          </w:tcPr>
          <w:p w:rsidR="00A22DC2" w:rsidRDefault="00A22DC2">
            <w:pPr>
              <w:rPr>
                <w:b/>
                <w:smallCaps/>
                <w:color w:val="0000FF"/>
                <w:sz w:val="24"/>
                <w:szCs w:val="24"/>
                <w:u w:val="single"/>
              </w:rPr>
            </w:pPr>
          </w:p>
          <w:p w:rsidR="00A22DC2" w:rsidRDefault="00A22DC2">
            <w:pPr>
              <w:rPr>
                <w:b/>
                <w:smallCaps/>
                <w:color w:val="0000FF"/>
                <w:sz w:val="24"/>
                <w:szCs w:val="24"/>
                <w:u w:val="single"/>
              </w:rPr>
            </w:pPr>
          </w:p>
          <w:p w:rsidR="00A22DC2" w:rsidRPr="00A22DC2" w:rsidRDefault="00A22DC2" w:rsidP="00A22DC2">
            <w:pPr>
              <w:spacing w:before="220"/>
              <w:ind w:right="-164"/>
              <w:jc w:val="left"/>
              <w:rPr>
                <w:b/>
                <w:smallCaps/>
                <w:color w:val="0000FF"/>
                <w:sz w:val="32"/>
                <w:szCs w:val="32"/>
              </w:rPr>
            </w:pPr>
            <w:r w:rsidRPr="00A22DC2">
              <w:rPr>
                <w:b/>
                <w:smallCaps/>
                <w:color w:val="0000FF"/>
                <w:sz w:val="32"/>
                <w:szCs w:val="32"/>
              </w:rPr>
              <w:t>referencias personales</w:t>
            </w:r>
          </w:p>
          <w:p w:rsidR="00A22DC2" w:rsidRDefault="00A22DC2">
            <w:pPr>
              <w:rPr>
                <w:b/>
                <w:smallCaps/>
                <w:color w:val="0000FF"/>
                <w:sz w:val="24"/>
                <w:szCs w:val="24"/>
                <w:u w:val="single"/>
              </w:rPr>
            </w:pPr>
          </w:p>
          <w:p w:rsidR="00A22DC2" w:rsidRDefault="00A22DC2"/>
        </w:tc>
      </w:tr>
      <w:tr w:rsidR="00A22DC2" w:rsidTr="00A22DC2">
        <w:tc>
          <w:tcPr>
            <w:tcW w:w="8828" w:type="dxa"/>
          </w:tcPr>
          <w:p w:rsid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0"/>
                <w:szCs w:val="20"/>
              </w:rPr>
            </w:pP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Julio Cesar Molina Verón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Banco Santander Río S.A.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Tesorero Sucursal Corrientes (148)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Carlos Pellegrini 1101- 3400 CORRIENTES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Tel:0379-4425214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Alberto Román 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Banco </w:t>
            </w:r>
            <w:proofErr w:type="spellStart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Hsbc</w:t>
            </w:r>
            <w:proofErr w:type="spellEnd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 S.A.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Tesorero Sucursal Corrientes (121)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Carlos Pellegrini 1188- 3400 CORRIENTES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Tel: 0379-4430727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Gustavo Paré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Estudio contable </w:t>
            </w:r>
            <w:proofErr w:type="spellStart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Lisicki</w:t>
            </w:r>
            <w:proofErr w:type="spellEnd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Litvin</w:t>
            </w:r>
            <w:proofErr w:type="spellEnd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 y </w:t>
            </w:r>
            <w:proofErr w:type="spellStart"/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Asoc</w:t>
            </w:r>
            <w:proofErr w:type="spellEnd"/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 xml:space="preserve">Contador Publico </w:t>
            </w:r>
          </w:p>
          <w:p w:rsidR="00A22DC2" w:rsidRPr="00A22DC2" w:rsidRDefault="00A22DC2" w:rsidP="00A22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24"/>
              <w:jc w:val="left"/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</w:pPr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9 de Julio 1272 piso 8 Dto. 1– 3400 CORRIENTES</w:t>
            </w:r>
          </w:p>
          <w:p w:rsidR="00A22DC2" w:rsidRDefault="00A22DC2" w:rsidP="00A22DC2">
            <w:r w:rsidRPr="00A22DC2">
              <w:rPr>
                <w:rFonts w:ascii="Courier New" w:eastAsia="Courier New" w:hAnsi="Courier New" w:cs="Courier New"/>
                <w:b/>
                <w:color w:val="0000FF"/>
                <w:sz w:val="24"/>
                <w:szCs w:val="24"/>
              </w:rPr>
              <w:t>Tel: 0379-4432266</w:t>
            </w:r>
          </w:p>
        </w:tc>
      </w:tr>
    </w:tbl>
    <w:p w:rsidR="00A22DC2" w:rsidRDefault="00A22DC2"/>
    <w:sectPr w:rsidR="00A22DC2" w:rsidSect="00C55DCF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61" w:rsidRDefault="00927161" w:rsidP="00C55DCF">
      <w:r>
        <w:separator/>
      </w:r>
    </w:p>
  </w:endnote>
  <w:endnote w:type="continuationSeparator" w:id="0">
    <w:p w:rsidR="00927161" w:rsidRDefault="00927161" w:rsidP="00C5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267793"/>
      <w:docPartObj>
        <w:docPartGallery w:val="Page Numbers (Bottom of Page)"/>
        <w:docPartUnique/>
      </w:docPartObj>
    </w:sdtPr>
    <w:sdtContent>
      <w:p w:rsidR="00C55DCF" w:rsidRDefault="00C55D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55DCF" w:rsidRDefault="00C55D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61" w:rsidRDefault="00927161" w:rsidP="00C55DCF">
      <w:r>
        <w:separator/>
      </w:r>
    </w:p>
  </w:footnote>
  <w:footnote w:type="continuationSeparator" w:id="0">
    <w:p w:rsidR="00927161" w:rsidRDefault="00927161" w:rsidP="00C5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68BE"/>
    <w:multiLevelType w:val="multilevel"/>
    <w:tmpl w:val="14F41E9E"/>
    <w:lvl w:ilvl="0">
      <w:start w:val="1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B33459"/>
    <w:multiLevelType w:val="multilevel"/>
    <w:tmpl w:val="EB3630A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D4D143E"/>
    <w:multiLevelType w:val="hybridMultilevel"/>
    <w:tmpl w:val="5E847B90"/>
    <w:lvl w:ilvl="0" w:tplc="2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BC"/>
    <w:rsid w:val="00093320"/>
    <w:rsid w:val="00183C91"/>
    <w:rsid w:val="001B2542"/>
    <w:rsid w:val="00296118"/>
    <w:rsid w:val="00413F1D"/>
    <w:rsid w:val="00414363"/>
    <w:rsid w:val="005211FF"/>
    <w:rsid w:val="005C071E"/>
    <w:rsid w:val="00607FF2"/>
    <w:rsid w:val="00616D52"/>
    <w:rsid w:val="006E2B43"/>
    <w:rsid w:val="007D7978"/>
    <w:rsid w:val="00852D57"/>
    <w:rsid w:val="0089747B"/>
    <w:rsid w:val="00927161"/>
    <w:rsid w:val="00946DBC"/>
    <w:rsid w:val="009C6E36"/>
    <w:rsid w:val="00A22DC2"/>
    <w:rsid w:val="00B019F4"/>
    <w:rsid w:val="00B21B64"/>
    <w:rsid w:val="00B85A42"/>
    <w:rsid w:val="00C55DCF"/>
    <w:rsid w:val="00DC2DA6"/>
    <w:rsid w:val="00EB05EC"/>
    <w:rsid w:val="00EC62C3"/>
    <w:rsid w:val="00F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21D1"/>
  <w15:chartTrackingRefBased/>
  <w15:docId w15:val="{DC7A0972-F830-43EC-A9A1-81568AD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5EC"/>
    <w:pPr>
      <w:spacing w:after="0" w:line="240" w:lineRule="auto"/>
      <w:jc w:val="both"/>
    </w:pPr>
    <w:rPr>
      <w:rFonts w:ascii="Garamond" w:eastAsia="Garamond" w:hAnsi="Garamond" w:cs="Garamond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D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5DCF"/>
    <w:rPr>
      <w:rFonts w:ascii="Garamond" w:eastAsia="Garamond" w:hAnsi="Garamond" w:cs="Garamond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5D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DCF"/>
    <w:rPr>
      <w:rFonts w:ascii="Garamond" w:eastAsia="Garamond" w:hAnsi="Garamond" w:cs="Garamond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osito@showspor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C916-2CC6-4C21-AE9C-230972A0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dcterms:created xsi:type="dcterms:W3CDTF">2024-01-15T20:39:00Z</dcterms:created>
  <dcterms:modified xsi:type="dcterms:W3CDTF">2024-01-15T21:30:00Z</dcterms:modified>
</cp:coreProperties>
</file>